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B1" w:rsidRDefault="000505B1" w:rsidP="00A75C4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Уважаемые родители! </w:t>
      </w:r>
    </w:p>
    <w:p w:rsidR="000505B1" w:rsidRPr="000505B1" w:rsidRDefault="000505B1" w:rsidP="00A75C4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Для организации отдыха и оздоровления  ваших детей в летний период 2019 года  отдел образования предоставляет  путевки в </w:t>
      </w:r>
      <w:r w:rsidRPr="000505B1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  <w:t>ДСОЛ «Лазуревый берег» г.Геленджик</w:t>
      </w:r>
      <w:r w:rsidRPr="000505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D13086" wp14:editId="763F69E8">
            <wp:extent cx="2619375" cy="1743075"/>
            <wp:effectExtent l="0" t="0" r="9525" b="9525"/>
            <wp:docPr id="1" name="Рисунок 1" descr="C:\Users\komlevaya.APR\Desktop\jnd7Kf3NTGtaG1jeOCEi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levaya.APR\Desktop\jnd7Kf3NTGtaG1jeOCEiv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B1" w:rsidRPr="000505B1" w:rsidRDefault="000505B1" w:rsidP="00050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B1">
        <w:rPr>
          <w:rFonts w:ascii="Times New Roman" w:hAnsi="Times New Roman" w:cs="Times New Roman"/>
          <w:b/>
          <w:sz w:val="24"/>
          <w:szCs w:val="24"/>
        </w:rPr>
        <w:t>По вопросам приобретения путевки звонить в отдел образования</w:t>
      </w:r>
    </w:p>
    <w:p w:rsidR="000505B1" w:rsidRPr="000505B1" w:rsidRDefault="000505B1" w:rsidP="000505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05B1">
        <w:rPr>
          <w:rFonts w:ascii="Times New Roman" w:hAnsi="Times New Roman" w:cs="Times New Roman"/>
          <w:b/>
          <w:sz w:val="24"/>
          <w:szCs w:val="24"/>
        </w:rPr>
        <w:t xml:space="preserve"> 5-16-26 Комлевой Елене Аркадьевне или обращаться к социальным педагогам школ</w:t>
      </w:r>
      <w:r w:rsidRPr="000505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505B1" w:rsidRDefault="000505B1" w:rsidP="000505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05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Возраст детей с 6 до 18 лет</w:t>
      </w:r>
    </w:p>
    <w:p w:rsidR="000505B1" w:rsidRPr="000505B1" w:rsidRDefault="000505B1" w:rsidP="000505B1">
      <w:pPr>
        <w:rPr>
          <w:rFonts w:ascii="Times New Roman" w:hAnsi="Times New Roman" w:cs="Times New Roman"/>
          <w:b/>
          <w:sz w:val="24"/>
          <w:szCs w:val="24"/>
        </w:rPr>
      </w:pPr>
      <w:r w:rsidRPr="000505B1">
        <w:rPr>
          <w:rFonts w:ascii="Times New Roman" w:hAnsi="Times New Roman" w:cs="Times New Roman"/>
          <w:b/>
          <w:sz w:val="24"/>
          <w:szCs w:val="24"/>
        </w:rPr>
        <w:t>Родители оплачивают проезд в поезде, горячее питание в поезде, 25 % от стоимости путевки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jc w:val="center"/>
        <w:tblInd w:w="-2519" w:type="dxa"/>
        <w:tblLook w:val="04A0" w:firstRow="1" w:lastRow="0" w:firstColumn="1" w:lastColumn="0" w:noHBand="0" w:noVBand="1"/>
      </w:tblPr>
      <w:tblGrid>
        <w:gridCol w:w="5959"/>
        <w:gridCol w:w="3036"/>
      </w:tblGrid>
      <w:tr w:rsidR="000505B1" w:rsidRPr="003408E4" w:rsidTr="000505B1">
        <w:trPr>
          <w:trHeight w:val="276"/>
          <w:jc w:val="center"/>
        </w:trPr>
        <w:tc>
          <w:tcPr>
            <w:tcW w:w="5959" w:type="dxa"/>
          </w:tcPr>
          <w:p w:rsidR="000505B1" w:rsidRPr="003408E4" w:rsidRDefault="000505B1" w:rsidP="00395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0505B1" w:rsidRPr="003408E4" w:rsidRDefault="000505B1" w:rsidP="00395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E4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0505B1" w:rsidRPr="003408E4" w:rsidTr="000505B1">
        <w:trPr>
          <w:trHeight w:val="669"/>
          <w:jc w:val="center"/>
        </w:trPr>
        <w:tc>
          <w:tcPr>
            <w:tcW w:w="5959" w:type="dxa"/>
          </w:tcPr>
          <w:p w:rsidR="000505B1" w:rsidRPr="003408E4" w:rsidRDefault="000505B1" w:rsidP="003950D2">
            <w:pPr>
              <w:rPr>
                <w:rFonts w:ascii="Times New Roman" w:hAnsi="Times New Roman" w:cs="Times New Roman"/>
              </w:rPr>
            </w:pPr>
            <w:r w:rsidRPr="003408E4">
              <w:rPr>
                <w:rFonts w:ascii="Times New Roman" w:hAnsi="Times New Roman" w:cs="Times New Roman"/>
              </w:rPr>
              <w:t xml:space="preserve">Проезд и питание в поезде для детей </w:t>
            </w:r>
            <w:r w:rsidRPr="003408E4">
              <w:rPr>
                <w:rFonts w:ascii="Times New Roman" w:hAnsi="Times New Roman" w:cs="Times New Roman"/>
                <w:b/>
              </w:rPr>
              <w:t>старше 10-ти лет</w:t>
            </w:r>
          </w:p>
        </w:tc>
        <w:tc>
          <w:tcPr>
            <w:tcW w:w="3036" w:type="dxa"/>
          </w:tcPr>
          <w:p w:rsidR="000505B1" w:rsidRPr="003408E4" w:rsidRDefault="000505B1" w:rsidP="00395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16040</w:t>
            </w:r>
          </w:p>
        </w:tc>
      </w:tr>
      <w:tr w:rsidR="000505B1" w:rsidRPr="003408E4" w:rsidTr="000505B1">
        <w:trPr>
          <w:trHeight w:val="656"/>
          <w:jc w:val="center"/>
        </w:trPr>
        <w:tc>
          <w:tcPr>
            <w:tcW w:w="5959" w:type="dxa"/>
          </w:tcPr>
          <w:p w:rsidR="000505B1" w:rsidRPr="003408E4" w:rsidRDefault="000505B1" w:rsidP="003950D2">
            <w:pPr>
              <w:rPr>
                <w:rFonts w:ascii="Times New Roman" w:hAnsi="Times New Roman" w:cs="Times New Roman"/>
              </w:rPr>
            </w:pPr>
            <w:r w:rsidRPr="003408E4">
              <w:rPr>
                <w:rFonts w:ascii="Times New Roman" w:hAnsi="Times New Roman" w:cs="Times New Roman"/>
              </w:rPr>
              <w:t xml:space="preserve">Проезд и питание в поезде для детей </w:t>
            </w:r>
            <w:r w:rsidRPr="003408E4">
              <w:rPr>
                <w:rFonts w:ascii="Times New Roman" w:hAnsi="Times New Roman" w:cs="Times New Roman"/>
                <w:b/>
              </w:rPr>
              <w:t>младше  10-ти лет</w:t>
            </w:r>
          </w:p>
        </w:tc>
        <w:tc>
          <w:tcPr>
            <w:tcW w:w="3036" w:type="dxa"/>
          </w:tcPr>
          <w:p w:rsidR="000505B1" w:rsidRPr="003408E4" w:rsidRDefault="000505B1" w:rsidP="00395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13 800</w:t>
            </w:r>
          </w:p>
        </w:tc>
      </w:tr>
      <w:tr w:rsidR="000505B1" w:rsidRPr="003408E4" w:rsidTr="000505B1">
        <w:trPr>
          <w:trHeight w:val="433"/>
          <w:jc w:val="center"/>
        </w:trPr>
        <w:tc>
          <w:tcPr>
            <w:tcW w:w="5959" w:type="dxa"/>
          </w:tcPr>
          <w:p w:rsidR="000505B1" w:rsidRPr="003408E4" w:rsidRDefault="000505B1" w:rsidP="003950D2">
            <w:pPr>
              <w:rPr>
                <w:rFonts w:ascii="Times New Roman" w:hAnsi="Times New Roman" w:cs="Times New Roman"/>
              </w:rPr>
            </w:pPr>
            <w:r w:rsidRPr="000505B1">
              <w:rPr>
                <w:rFonts w:ascii="Times New Roman" w:hAnsi="Times New Roman" w:cs="Times New Roman"/>
                <w:b/>
              </w:rPr>
              <w:t>Стоимость путевки</w:t>
            </w:r>
            <w:r w:rsidRPr="00340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25</w:t>
            </w:r>
            <w:r w:rsidRPr="003408E4">
              <w:rPr>
                <w:rFonts w:ascii="Times New Roman" w:hAnsi="Times New Roman" w:cs="Times New Roman"/>
              </w:rPr>
              <w:t xml:space="preserve"> %). </w:t>
            </w:r>
          </w:p>
        </w:tc>
        <w:tc>
          <w:tcPr>
            <w:tcW w:w="3036" w:type="dxa"/>
          </w:tcPr>
          <w:p w:rsidR="000505B1" w:rsidRPr="003408E4" w:rsidRDefault="000505B1" w:rsidP="00395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8 925</w:t>
            </w:r>
          </w:p>
        </w:tc>
      </w:tr>
      <w:tr w:rsidR="000505B1" w:rsidRPr="003408E4" w:rsidTr="000505B1">
        <w:trPr>
          <w:trHeight w:val="892"/>
          <w:jc w:val="center"/>
        </w:trPr>
        <w:tc>
          <w:tcPr>
            <w:tcW w:w="5959" w:type="dxa"/>
            <w:shd w:val="clear" w:color="auto" w:fill="B8CCE4" w:themeFill="accent1" w:themeFillTint="66"/>
          </w:tcPr>
          <w:p w:rsidR="000505B1" w:rsidRPr="000505B1" w:rsidRDefault="000505B1" w:rsidP="003950D2">
            <w:pPr>
              <w:rPr>
                <w:rFonts w:ascii="Times New Roman" w:hAnsi="Times New Roman" w:cs="Times New Roman"/>
                <w:b/>
              </w:rPr>
            </w:pPr>
            <w:r w:rsidRPr="000505B1">
              <w:rPr>
                <w:rFonts w:ascii="Times New Roman" w:hAnsi="Times New Roman" w:cs="Times New Roman"/>
                <w:b/>
              </w:rPr>
              <w:t xml:space="preserve">Проезд, питание в поезде и путевка для детей </w:t>
            </w:r>
            <w:r w:rsidRPr="000505B1">
              <w:rPr>
                <w:rFonts w:ascii="Times New Roman" w:hAnsi="Times New Roman" w:cs="Times New Roman"/>
                <w:b/>
                <w:color w:val="FF0000"/>
              </w:rPr>
              <w:t xml:space="preserve">старше 10-ти </w:t>
            </w:r>
            <w:r w:rsidRPr="000505B1">
              <w:rPr>
                <w:rFonts w:ascii="Times New Roman" w:hAnsi="Times New Roman" w:cs="Times New Roman"/>
                <w:b/>
              </w:rPr>
              <w:t>лет за 1 смену</w:t>
            </w:r>
          </w:p>
        </w:tc>
        <w:tc>
          <w:tcPr>
            <w:tcW w:w="3036" w:type="dxa"/>
            <w:shd w:val="clear" w:color="auto" w:fill="B8CCE4" w:themeFill="accent1" w:themeFillTint="66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</w:rPr>
            </w:pPr>
            <w:r w:rsidRPr="000505B1">
              <w:rPr>
                <w:rFonts w:ascii="Times New Roman" w:hAnsi="Times New Roman" w:cs="Times New Roman"/>
              </w:rPr>
              <w:t>24 965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05B1" w:rsidRPr="003408E4" w:rsidTr="000505B1">
        <w:trPr>
          <w:trHeight w:val="869"/>
          <w:jc w:val="center"/>
        </w:trPr>
        <w:tc>
          <w:tcPr>
            <w:tcW w:w="5959" w:type="dxa"/>
            <w:shd w:val="clear" w:color="auto" w:fill="B8CCE4" w:themeFill="accent1" w:themeFillTint="66"/>
          </w:tcPr>
          <w:p w:rsidR="000505B1" w:rsidRPr="000505B1" w:rsidRDefault="000505B1" w:rsidP="003950D2">
            <w:pPr>
              <w:rPr>
                <w:rFonts w:ascii="Times New Roman" w:hAnsi="Times New Roman" w:cs="Times New Roman"/>
              </w:rPr>
            </w:pPr>
            <w:r w:rsidRPr="000505B1">
              <w:rPr>
                <w:rFonts w:ascii="Times New Roman" w:hAnsi="Times New Roman" w:cs="Times New Roman"/>
                <w:b/>
              </w:rPr>
              <w:t xml:space="preserve">Проезд и питание в поезде и путевка  для детей </w:t>
            </w:r>
            <w:r w:rsidRPr="000505B1">
              <w:rPr>
                <w:rFonts w:ascii="Times New Roman" w:hAnsi="Times New Roman" w:cs="Times New Roman"/>
                <w:b/>
                <w:color w:val="FF0000"/>
              </w:rPr>
              <w:t xml:space="preserve">младше  10-ти лет </w:t>
            </w:r>
            <w:r w:rsidRPr="000505B1">
              <w:rPr>
                <w:rFonts w:ascii="Times New Roman" w:hAnsi="Times New Roman" w:cs="Times New Roman"/>
                <w:b/>
              </w:rPr>
              <w:t>за 1 смену</w:t>
            </w:r>
          </w:p>
        </w:tc>
        <w:tc>
          <w:tcPr>
            <w:tcW w:w="3036" w:type="dxa"/>
            <w:shd w:val="clear" w:color="auto" w:fill="B8CCE4" w:themeFill="accent1" w:themeFillTint="66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</w:rPr>
            </w:pPr>
            <w:r w:rsidRPr="000505B1">
              <w:rPr>
                <w:rFonts w:ascii="Times New Roman" w:hAnsi="Times New Roman" w:cs="Times New Roman"/>
              </w:rPr>
              <w:t>22 725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505B1" w:rsidRDefault="000505B1" w:rsidP="000505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График заезда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поезд Мурманск-Анапа-Мурманск №293)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2268"/>
        <w:gridCol w:w="2126"/>
        <w:gridCol w:w="2268"/>
        <w:gridCol w:w="2268"/>
      </w:tblGrid>
      <w:tr w:rsidR="000505B1" w:rsidRPr="000505B1" w:rsidTr="000505B1">
        <w:trPr>
          <w:trHeight w:val="376"/>
        </w:trPr>
        <w:tc>
          <w:tcPr>
            <w:tcW w:w="2268" w:type="dxa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Выезд из </w:t>
            </w:r>
            <w:proofErr w:type="spellStart"/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урманск</w:t>
            </w:r>
            <w:proofErr w:type="spellEnd"/>
          </w:p>
        </w:tc>
        <w:tc>
          <w:tcPr>
            <w:tcW w:w="2268" w:type="dxa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Выезд из </w:t>
            </w:r>
            <w:proofErr w:type="spellStart"/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напа</w:t>
            </w:r>
            <w:proofErr w:type="spellEnd"/>
          </w:p>
        </w:tc>
        <w:tc>
          <w:tcPr>
            <w:tcW w:w="2268" w:type="dxa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 нахождения в лагере</w:t>
            </w:r>
          </w:p>
        </w:tc>
      </w:tr>
      <w:tr w:rsidR="000505B1" w:rsidRPr="000505B1" w:rsidTr="000505B1">
        <w:trPr>
          <w:trHeight w:val="376"/>
        </w:trPr>
        <w:tc>
          <w:tcPr>
            <w:tcW w:w="2268" w:type="dxa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</w:tc>
        <w:tc>
          <w:tcPr>
            <w:tcW w:w="2126" w:type="dxa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июня</w:t>
            </w:r>
          </w:p>
        </w:tc>
        <w:tc>
          <w:tcPr>
            <w:tcW w:w="2268" w:type="dxa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24 июня</w:t>
            </w:r>
          </w:p>
        </w:tc>
        <w:tc>
          <w:tcPr>
            <w:tcW w:w="2268" w:type="dxa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4 по 24 июня</w:t>
            </w:r>
          </w:p>
        </w:tc>
      </w:tr>
      <w:tr w:rsidR="000505B1" w:rsidRPr="000505B1" w:rsidTr="000505B1">
        <w:trPr>
          <w:trHeight w:val="376"/>
        </w:trPr>
        <w:tc>
          <w:tcPr>
            <w:tcW w:w="2268" w:type="dxa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смена</w:t>
            </w:r>
          </w:p>
        </w:tc>
        <w:tc>
          <w:tcPr>
            <w:tcW w:w="2126" w:type="dxa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21 июня</w:t>
            </w:r>
          </w:p>
        </w:tc>
        <w:tc>
          <w:tcPr>
            <w:tcW w:w="2268" w:type="dxa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 июля</w:t>
            </w:r>
          </w:p>
        </w:tc>
        <w:tc>
          <w:tcPr>
            <w:tcW w:w="2268" w:type="dxa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24 июня по 14 июля</w:t>
            </w:r>
          </w:p>
        </w:tc>
      </w:tr>
      <w:tr w:rsidR="000505B1" w:rsidRPr="000505B1" w:rsidTr="000505B1">
        <w:trPr>
          <w:trHeight w:val="397"/>
        </w:trPr>
        <w:tc>
          <w:tcPr>
            <w:tcW w:w="2268" w:type="dxa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смена</w:t>
            </w:r>
          </w:p>
        </w:tc>
        <w:tc>
          <w:tcPr>
            <w:tcW w:w="2126" w:type="dxa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11 июля </w:t>
            </w:r>
          </w:p>
        </w:tc>
        <w:tc>
          <w:tcPr>
            <w:tcW w:w="2268" w:type="dxa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августа</w:t>
            </w:r>
          </w:p>
        </w:tc>
        <w:tc>
          <w:tcPr>
            <w:tcW w:w="2268" w:type="dxa"/>
          </w:tcPr>
          <w:p w:rsidR="000505B1" w:rsidRPr="000505B1" w:rsidRDefault="000505B1" w:rsidP="003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0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14 июля по 3 августа</w:t>
            </w:r>
          </w:p>
        </w:tc>
      </w:tr>
    </w:tbl>
    <w:p w:rsidR="000505B1" w:rsidRPr="000505B1" w:rsidRDefault="000505B1" w:rsidP="000505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72C5F" w:rsidRDefault="00272C5F" w:rsidP="00272C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B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Детский санаторно-оздоровительный лагерь (ДСОЛ) «Лазуревый берег» располагается в Геленджике</w:t>
      </w:r>
      <w:r w:rsidRPr="000505B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272C5F">
        <w:rPr>
          <w:rFonts w:ascii="Times New Roman" w:hAnsi="Times New Roman" w:cs="Times New Roman"/>
          <w:sz w:val="28"/>
          <w:szCs w:val="28"/>
        </w:rPr>
        <w:t xml:space="preserve">всего в 50 м от собственного оборудованного пляжа с мелкой галькой. ДСОЛ находится в очень спокойном уголке </w:t>
      </w:r>
      <w:proofErr w:type="spellStart"/>
      <w:r w:rsidRPr="00272C5F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Pr="00272C5F">
        <w:rPr>
          <w:rFonts w:ascii="Times New Roman" w:hAnsi="Times New Roman" w:cs="Times New Roman"/>
          <w:sz w:val="28"/>
          <w:szCs w:val="28"/>
        </w:rPr>
        <w:t xml:space="preserve"> бухты на берегу Черного моря. ДСОЛ «Лазуревый берег» расположен на прибрежной озелененной огороженной территории площадью в 5,6 га, здесь работает более 20 камер видеонаблюдения, есть круглосуточная охрана. Имеется камера хранения, дети выходят за территорию ДСОЛ только в сопровождении взрослых. Дети распределяются по отрядам по 25-30 человек. </w:t>
      </w:r>
    </w:p>
    <w:p w:rsidR="00272C5F" w:rsidRDefault="00272C5F" w:rsidP="00272C5F">
      <w:pPr>
        <w:ind w:firstLine="567"/>
        <w:jc w:val="both"/>
      </w:pPr>
      <w:r w:rsidRPr="00272C5F">
        <w:rPr>
          <w:rFonts w:ascii="Times New Roman" w:hAnsi="Times New Roman" w:cs="Times New Roman"/>
          <w:sz w:val="28"/>
          <w:szCs w:val="28"/>
        </w:rPr>
        <w:t>С каждой группой работают по 2-3 педагога.</w:t>
      </w:r>
      <w:r w:rsidRPr="00272C5F">
        <w:rPr>
          <w:rFonts w:ascii="Times New Roman" w:hAnsi="Times New Roman" w:cs="Times New Roman"/>
          <w:sz w:val="28"/>
          <w:szCs w:val="28"/>
        </w:rPr>
        <w:br/>
        <w:t xml:space="preserve">Единовременно в течение смены (стандартная смена – 21 день) лагерь может принять до 800 человек, размещение производится в трех спальных корпусах высотою в 2 или 5 этажей. Здесь находятся 2-3-местные комнаты с одноярусными кроватями и удобствами в номере. </w:t>
      </w:r>
      <w:r w:rsidRPr="00272C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72C5F">
        <w:rPr>
          <w:rFonts w:ascii="Times New Roman" w:hAnsi="Times New Roman" w:cs="Times New Roman"/>
          <w:sz w:val="28"/>
          <w:szCs w:val="28"/>
        </w:rPr>
        <w:t>На территории лагеря детей ждет столовая с просторными и светлыми обеденными залами (5-разовое питание), футбольное поле, оборудованные волейбольная и баскетбольная площадки, теннисные столы, библиотека, отрядные беседки, летняя эстрадная площадка, медицинские кабинеты (массажа, физиотерапии и пр.)</w:t>
      </w:r>
      <w:r>
        <w:t>.</w:t>
      </w:r>
      <w:proofErr w:type="gramEnd"/>
    </w:p>
    <w:p w:rsidR="00A75C40" w:rsidRPr="00A75C40" w:rsidRDefault="00A75C40" w:rsidP="00A75C40">
      <w:pPr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826E95" w:rsidRPr="00B73C17" w:rsidRDefault="00826E95" w:rsidP="00826E95">
      <w:pPr>
        <w:rPr>
          <w:rFonts w:ascii="Times New Roman" w:hAnsi="Times New Roman" w:cs="Times New Roman"/>
          <w:b/>
          <w:sz w:val="24"/>
          <w:szCs w:val="24"/>
        </w:rPr>
      </w:pPr>
    </w:p>
    <w:sectPr w:rsidR="00826E95" w:rsidRPr="00B73C17" w:rsidSect="00567C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40"/>
    <w:rsid w:val="00003279"/>
    <w:rsid w:val="00011E5D"/>
    <w:rsid w:val="000429DA"/>
    <w:rsid w:val="000505B1"/>
    <w:rsid w:val="00054A4F"/>
    <w:rsid w:val="00060FE1"/>
    <w:rsid w:val="0006212F"/>
    <w:rsid w:val="00065C0F"/>
    <w:rsid w:val="000667A2"/>
    <w:rsid w:val="00072048"/>
    <w:rsid w:val="000771DE"/>
    <w:rsid w:val="00082FE1"/>
    <w:rsid w:val="000875A4"/>
    <w:rsid w:val="000A2B10"/>
    <w:rsid w:val="000A65FD"/>
    <w:rsid w:val="000B2513"/>
    <w:rsid w:val="000D3C79"/>
    <w:rsid w:val="000E0C88"/>
    <w:rsid w:val="000E3578"/>
    <w:rsid w:val="000E3DC0"/>
    <w:rsid w:val="000E6702"/>
    <w:rsid w:val="000F0EF5"/>
    <w:rsid w:val="000F48BD"/>
    <w:rsid w:val="000F4BDD"/>
    <w:rsid w:val="00100251"/>
    <w:rsid w:val="00112F7C"/>
    <w:rsid w:val="00113BD3"/>
    <w:rsid w:val="0012051B"/>
    <w:rsid w:val="0013004E"/>
    <w:rsid w:val="00131165"/>
    <w:rsid w:val="001405BE"/>
    <w:rsid w:val="00141211"/>
    <w:rsid w:val="00144346"/>
    <w:rsid w:val="0015042C"/>
    <w:rsid w:val="00157838"/>
    <w:rsid w:val="00157BC9"/>
    <w:rsid w:val="00167F6E"/>
    <w:rsid w:val="001703E7"/>
    <w:rsid w:val="00171CA6"/>
    <w:rsid w:val="00172F40"/>
    <w:rsid w:val="00175BFC"/>
    <w:rsid w:val="00180E6F"/>
    <w:rsid w:val="00181F58"/>
    <w:rsid w:val="00184056"/>
    <w:rsid w:val="001A2621"/>
    <w:rsid w:val="001A6240"/>
    <w:rsid w:val="001B2816"/>
    <w:rsid w:val="001B2F09"/>
    <w:rsid w:val="001C4EC5"/>
    <w:rsid w:val="001E1DA7"/>
    <w:rsid w:val="001E6ECF"/>
    <w:rsid w:val="001E7D1F"/>
    <w:rsid w:val="001F0427"/>
    <w:rsid w:val="002169A1"/>
    <w:rsid w:val="00220C76"/>
    <w:rsid w:val="00220EE1"/>
    <w:rsid w:val="002304BC"/>
    <w:rsid w:val="00230F2B"/>
    <w:rsid w:val="002312F1"/>
    <w:rsid w:val="00235ED2"/>
    <w:rsid w:val="002373AA"/>
    <w:rsid w:val="00240A88"/>
    <w:rsid w:val="0024145B"/>
    <w:rsid w:val="00242F89"/>
    <w:rsid w:val="00250113"/>
    <w:rsid w:val="00250451"/>
    <w:rsid w:val="00251459"/>
    <w:rsid w:val="00256324"/>
    <w:rsid w:val="00271760"/>
    <w:rsid w:val="00272C5F"/>
    <w:rsid w:val="00277B0E"/>
    <w:rsid w:val="002819BC"/>
    <w:rsid w:val="002835C1"/>
    <w:rsid w:val="0028470B"/>
    <w:rsid w:val="002A3CA2"/>
    <w:rsid w:val="002B4EC8"/>
    <w:rsid w:val="002C3C80"/>
    <w:rsid w:val="002C49C1"/>
    <w:rsid w:val="002C677E"/>
    <w:rsid w:val="002D1E87"/>
    <w:rsid w:val="002D34C7"/>
    <w:rsid w:val="002D3BFF"/>
    <w:rsid w:val="002D6685"/>
    <w:rsid w:val="002D7ED6"/>
    <w:rsid w:val="002E10DE"/>
    <w:rsid w:val="002E12E6"/>
    <w:rsid w:val="002E5E36"/>
    <w:rsid w:val="002F0310"/>
    <w:rsid w:val="002F4FEB"/>
    <w:rsid w:val="002F590C"/>
    <w:rsid w:val="002F7203"/>
    <w:rsid w:val="003206BA"/>
    <w:rsid w:val="00321E66"/>
    <w:rsid w:val="00327BF1"/>
    <w:rsid w:val="0033083D"/>
    <w:rsid w:val="003365A8"/>
    <w:rsid w:val="003408E4"/>
    <w:rsid w:val="0035054F"/>
    <w:rsid w:val="003505D1"/>
    <w:rsid w:val="0035144E"/>
    <w:rsid w:val="00354189"/>
    <w:rsid w:val="00354BB7"/>
    <w:rsid w:val="00367E78"/>
    <w:rsid w:val="00372209"/>
    <w:rsid w:val="00376815"/>
    <w:rsid w:val="0038195D"/>
    <w:rsid w:val="00387956"/>
    <w:rsid w:val="003879F0"/>
    <w:rsid w:val="0039704C"/>
    <w:rsid w:val="003A22CB"/>
    <w:rsid w:val="003A28C1"/>
    <w:rsid w:val="003B0050"/>
    <w:rsid w:val="003B0BF9"/>
    <w:rsid w:val="003B79AB"/>
    <w:rsid w:val="003D0CA1"/>
    <w:rsid w:val="003D50DA"/>
    <w:rsid w:val="003E1579"/>
    <w:rsid w:val="003E6C8D"/>
    <w:rsid w:val="003F1D84"/>
    <w:rsid w:val="004057F4"/>
    <w:rsid w:val="00407DE1"/>
    <w:rsid w:val="00407F87"/>
    <w:rsid w:val="00411F96"/>
    <w:rsid w:val="004142E9"/>
    <w:rsid w:val="0041560A"/>
    <w:rsid w:val="00427528"/>
    <w:rsid w:val="00442C36"/>
    <w:rsid w:val="00442CF3"/>
    <w:rsid w:val="004441FD"/>
    <w:rsid w:val="00446648"/>
    <w:rsid w:val="00455FF3"/>
    <w:rsid w:val="00461BD9"/>
    <w:rsid w:val="004621F2"/>
    <w:rsid w:val="00463AE4"/>
    <w:rsid w:val="004716D1"/>
    <w:rsid w:val="00471967"/>
    <w:rsid w:val="00480572"/>
    <w:rsid w:val="004868F6"/>
    <w:rsid w:val="0049625B"/>
    <w:rsid w:val="004A1EFC"/>
    <w:rsid w:val="004A7000"/>
    <w:rsid w:val="004B04F4"/>
    <w:rsid w:val="004C2752"/>
    <w:rsid w:val="004C5ACD"/>
    <w:rsid w:val="004C774A"/>
    <w:rsid w:val="004D05C8"/>
    <w:rsid w:val="004D1D0D"/>
    <w:rsid w:val="004D5DC0"/>
    <w:rsid w:val="004E327E"/>
    <w:rsid w:val="004E3495"/>
    <w:rsid w:val="004E3DF5"/>
    <w:rsid w:val="004F4C04"/>
    <w:rsid w:val="004F7B0F"/>
    <w:rsid w:val="00516B40"/>
    <w:rsid w:val="0051767A"/>
    <w:rsid w:val="00520B43"/>
    <w:rsid w:val="00522555"/>
    <w:rsid w:val="00525641"/>
    <w:rsid w:val="00527844"/>
    <w:rsid w:val="00531CA3"/>
    <w:rsid w:val="00532337"/>
    <w:rsid w:val="00561554"/>
    <w:rsid w:val="00567CC5"/>
    <w:rsid w:val="00571519"/>
    <w:rsid w:val="005B1794"/>
    <w:rsid w:val="005C2A0F"/>
    <w:rsid w:val="005D252C"/>
    <w:rsid w:val="005D78DF"/>
    <w:rsid w:val="005E1812"/>
    <w:rsid w:val="005E2B02"/>
    <w:rsid w:val="005E3435"/>
    <w:rsid w:val="005E5FD0"/>
    <w:rsid w:val="005F0C00"/>
    <w:rsid w:val="005F11EC"/>
    <w:rsid w:val="005F2A03"/>
    <w:rsid w:val="00605B3E"/>
    <w:rsid w:val="00610132"/>
    <w:rsid w:val="006122C8"/>
    <w:rsid w:val="00614605"/>
    <w:rsid w:val="00614A38"/>
    <w:rsid w:val="00622AD0"/>
    <w:rsid w:val="00632C97"/>
    <w:rsid w:val="00633777"/>
    <w:rsid w:val="00637FF8"/>
    <w:rsid w:val="00644B92"/>
    <w:rsid w:val="006512E8"/>
    <w:rsid w:val="00655126"/>
    <w:rsid w:val="00666B96"/>
    <w:rsid w:val="006717EA"/>
    <w:rsid w:val="006751A1"/>
    <w:rsid w:val="00681AE1"/>
    <w:rsid w:val="00685CE3"/>
    <w:rsid w:val="00687867"/>
    <w:rsid w:val="006930D8"/>
    <w:rsid w:val="006A6A95"/>
    <w:rsid w:val="006D4073"/>
    <w:rsid w:val="006D4F41"/>
    <w:rsid w:val="006E2FC5"/>
    <w:rsid w:val="006E3373"/>
    <w:rsid w:val="006E4ED9"/>
    <w:rsid w:val="006E6714"/>
    <w:rsid w:val="006F24C4"/>
    <w:rsid w:val="006F3E1A"/>
    <w:rsid w:val="00707932"/>
    <w:rsid w:val="0071735B"/>
    <w:rsid w:val="007203E1"/>
    <w:rsid w:val="007224B1"/>
    <w:rsid w:val="00723552"/>
    <w:rsid w:val="007279FF"/>
    <w:rsid w:val="0073671E"/>
    <w:rsid w:val="007405F1"/>
    <w:rsid w:val="00753E97"/>
    <w:rsid w:val="007567E1"/>
    <w:rsid w:val="007634DE"/>
    <w:rsid w:val="0076570E"/>
    <w:rsid w:val="0076664D"/>
    <w:rsid w:val="00766EBF"/>
    <w:rsid w:val="00777EC1"/>
    <w:rsid w:val="00783512"/>
    <w:rsid w:val="007A6506"/>
    <w:rsid w:val="007A6AF5"/>
    <w:rsid w:val="007B3DE2"/>
    <w:rsid w:val="007B5F93"/>
    <w:rsid w:val="007B7803"/>
    <w:rsid w:val="007C19F1"/>
    <w:rsid w:val="007D39A7"/>
    <w:rsid w:val="007E43E2"/>
    <w:rsid w:val="007E4FEC"/>
    <w:rsid w:val="007F41D1"/>
    <w:rsid w:val="007F692C"/>
    <w:rsid w:val="0081744C"/>
    <w:rsid w:val="00826E95"/>
    <w:rsid w:val="00827071"/>
    <w:rsid w:val="00841453"/>
    <w:rsid w:val="008423E9"/>
    <w:rsid w:val="00855595"/>
    <w:rsid w:val="008743D5"/>
    <w:rsid w:val="00876033"/>
    <w:rsid w:val="00876096"/>
    <w:rsid w:val="008904BA"/>
    <w:rsid w:val="008915DE"/>
    <w:rsid w:val="008B3B4A"/>
    <w:rsid w:val="008B41C7"/>
    <w:rsid w:val="008C5122"/>
    <w:rsid w:val="008C7F7D"/>
    <w:rsid w:val="008D22A1"/>
    <w:rsid w:val="008D23C1"/>
    <w:rsid w:val="008D3559"/>
    <w:rsid w:val="008D770C"/>
    <w:rsid w:val="008F1BC4"/>
    <w:rsid w:val="00902A09"/>
    <w:rsid w:val="009144E4"/>
    <w:rsid w:val="009164D4"/>
    <w:rsid w:val="00916F66"/>
    <w:rsid w:val="009426DC"/>
    <w:rsid w:val="00962F68"/>
    <w:rsid w:val="00964A95"/>
    <w:rsid w:val="009755A3"/>
    <w:rsid w:val="00975EF2"/>
    <w:rsid w:val="009A1F35"/>
    <w:rsid w:val="009B72C9"/>
    <w:rsid w:val="009D1FC2"/>
    <w:rsid w:val="009D4727"/>
    <w:rsid w:val="009D6AE9"/>
    <w:rsid w:val="009F2319"/>
    <w:rsid w:val="00A10048"/>
    <w:rsid w:val="00A132EA"/>
    <w:rsid w:val="00A23165"/>
    <w:rsid w:val="00A25A1F"/>
    <w:rsid w:val="00A435CB"/>
    <w:rsid w:val="00A5064B"/>
    <w:rsid w:val="00A50D50"/>
    <w:rsid w:val="00A54835"/>
    <w:rsid w:val="00A67CE8"/>
    <w:rsid w:val="00A70FD8"/>
    <w:rsid w:val="00A73B51"/>
    <w:rsid w:val="00A75C40"/>
    <w:rsid w:val="00A83D0F"/>
    <w:rsid w:val="00A85819"/>
    <w:rsid w:val="00A93122"/>
    <w:rsid w:val="00A97D3B"/>
    <w:rsid w:val="00AA3D88"/>
    <w:rsid w:val="00AC3D69"/>
    <w:rsid w:val="00AC497E"/>
    <w:rsid w:val="00AC7E24"/>
    <w:rsid w:val="00AC7E9A"/>
    <w:rsid w:val="00AC7F61"/>
    <w:rsid w:val="00AD4D72"/>
    <w:rsid w:val="00AD6230"/>
    <w:rsid w:val="00AE0181"/>
    <w:rsid w:val="00AE2605"/>
    <w:rsid w:val="00AF0D73"/>
    <w:rsid w:val="00AF2D69"/>
    <w:rsid w:val="00B04617"/>
    <w:rsid w:val="00B16231"/>
    <w:rsid w:val="00B163D3"/>
    <w:rsid w:val="00B1777D"/>
    <w:rsid w:val="00B20C07"/>
    <w:rsid w:val="00B241A2"/>
    <w:rsid w:val="00B24564"/>
    <w:rsid w:val="00B25663"/>
    <w:rsid w:val="00B273C9"/>
    <w:rsid w:val="00B350F4"/>
    <w:rsid w:val="00B3540E"/>
    <w:rsid w:val="00B36150"/>
    <w:rsid w:val="00B36A22"/>
    <w:rsid w:val="00B510E9"/>
    <w:rsid w:val="00B54073"/>
    <w:rsid w:val="00B5558D"/>
    <w:rsid w:val="00B57187"/>
    <w:rsid w:val="00B57683"/>
    <w:rsid w:val="00B60F46"/>
    <w:rsid w:val="00B651EE"/>
    <w:rsid w:val="00B72E26"/>
    <w:rsid w:val="00B73C17"/>
    <w:rsid w:val="00B81AAF"/>
    <w:rsid w:val="00BA0DB0"/>
    <w:rsid w:val="00BA0DDD"/>
    <w:rsid w:val="00BB4669"/>
    <w:rsid w:val="00BB522F"/>
    <w:rsid w:val="00BB5462"/>
    <w:rsid w:val="00BC4B11"/>
    <w:rsid w:val="00BC65A1"/>
    <w:rsid w:val="00BD3FC7"/>
    <w:rsid w:val="00BD7910"/>
    <w:rsid w:val="00C01D10"/>
    <w:rsid w:val="00C05527"/>
    <w:rsid w:val="00C07127"/>
    <w:rsid w:val="00C13036"/>
    <w:rsid w:val="00C15299"/>
    <w:rsid w:val="00C254FC"/>
    <w:rsid w:val="00C25E0B"/>
    <w:rsid w:val="00C25E84"/>
    <w:rsid w:val="00C40014"/>
    <w:rsid w:val="00C40120"/>
    <w:rsid w:val="00C42BF3"/>
    <w:rsid w:val="00C5790C"/>
    <w:rsid w:val="00C602FB"/>
    <w:rsid w:val="00C61C66"/>
    <w:rsid w:val="00C63C2E"/>
    <w:rsid w:val="00C9276E"/>
    <w:rsid w:val="00CA4A0C"/>
    <w:rsid w:val="00CA5FD5"/>
    <w:rsid w:val="00CA6207"/>
    <w:rsid w:val="00CA7053"/>
    <w:rsid w:val="00CB175B"/>
    <w:rsid w:val="00CC474C"/>
    <w:rsid w:val="00CE3D9E"/>
    <w:rsid w:val="00CF7AF9"/>
    <w:rsid w:val="00D05741"/>
    <w:rsid w:val="00D272F7"/>
    <w:rsid w:val="00D36908"/>
    <w:rsid w:val="00D407E7"/>
    <w:rsid w:val="00D418DF"/>
    <w:rsid w:val="00D41E6D"/>
    <w:rsid w:val="00D43FFC"/>
    <w:rsid w:val="00D47821"/>
    <w:rsid w:val="00D5481E"/>
    <w:rsid w:val="00D55E3E"/>
    <w:rsid w:val="00D577E5"/>
    <w:rsid w:val="00D67D0D"/>
    <w:rsid w:val="00D73CD3"/>
    <w:rsid w:val="00D75CA1"/>
    <w:rsid w:val="00D75EDC"/>
    <w:rsid w:val="00D76041"/>
    <w:rsid w:val="00D76ADA"/>
    <w:rsid w:val="00D8255C"/>
    <w:rsid w:val="00D83FC8"/>
    <w:rsid w:val="00D84ED4"/>
    <w:rsid w:val="00D917AF"/>
    <w:rsid w:val="00D957FE"/>
    <w:rsid w:val="00D95D53"/>
    <w:rsid w:val="00DA0A4E"/>
    <w:rsid w:val="00DA2AD5"/>
    <w:rsid w:val="00DB402E"/>
    <w:rsid w:val="00DB4285"/>
    <w:rsid w:val="00DC1A88"/>
    <w:rsid w:val="00DC42C6"/>
    <w:rsid w:val="00DC5920"/>
    <w:rsid w:val="00DE3B05"/>
    <w:rsid w:val="00DE47AF"/>
    <w:rsid w:val="00DF0E7E"/>
    <w:rsid w:val="00DF142F"/>
    <w:rsid w:val="00DF29E2"/>
    <w:rsid w:val="00E064DE"/>
    <w:rsid w:val="00E1454F"/>
    <w:rsid w:val="00E21EC8"/>
    <w:rsid w:val="00E239FD"/>
    <w:rsid w:val="00E37CEB"/>
    <w:rsid w:val="00E40B56"/>
    <w:rsid w:val="00E41E99"/>
    <w:rsid w:val="00E503DA"/>
    <w:rsid w:val="00E57EDD"/>
    <w:rsid w:val="00E7451C"/>
    <w:rsid w:val="00E81346"/>
    <w:rsid w:val="00E87B05"/>
    <w:rsid w:val="00EC3020"/>
    <w:rsid w:val="00EC784A"/>
    <w:rsid w:val="00EC7F1A"/>
    <w:rsid w:val="00ED0735"/>
    <w:rsid w:val="00ED3E14"/>
    <w:rsid w:val="00ED6E8F"/>
    <w:rsid w:val="00ED708C"/>
    <w:rsid w:val="00EE12B5"/>
    <w:rsid w:val="00EE4652"/>
    <w:rsid w:val="00EE70E2"/>
    <w:rsid w:val="00F02059"/>
    <w:rsid w:val="00F15F21"/>
    <w:rsid w:val="00F202CA"/>
    <w:rsid w:val="00F217D1"/>
    <w:rsid w:val="00F253EC"/>
    <w:rsid w:val="00F27EB5"/>
    <w:rsid w:val="00F36672"/>
    <w:rsid w:val="00F371F1"/>
    <w:rsid w:val="00F57193"/>
    <w:rsid w:val="00F63FBB"/>
    <w:rsid w:val="00F64F9C"/>
    <w:rsid w:val="00F873ED"/>
    <w:rsid w:val="00F94447"/>
    <w:rsid w:val="00FB31F4"/>
    <w:rsid w:val="00FB4AD6"/>
    <w:rsid w:val="00FB6C7C"/>
    <w:rsid w:val="00FB70AA"/>
    <w:rsid w:val="00FC603D"/>
    <w:rsid w:val="00FC6EAE"/>
    <w:rsid w:val="00FD568C"/>
    <w:rsid w:val="00FD5E75"/>
    <w:rsid w:val="00FE63E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C40"/>
  </w:style>
  <w:style w:type="table" w:styleId="a3">
    <w:name w:val="Table Grid"/>
    <w:basedOn w:val="a1"/>
    <w:uiPriority w:val="59"/>
    <w:rsid w:val="00A7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0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146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C40"/>
  </w:style>
  <w:style w:type="table" w:styleId="a3">
    <w:name w:val="Table Grid"/>
    <w:basedOn w:val="a1"/>
    <w:uiPriority w:val="59"/>
    <w:rsid w:val="00A7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0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14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6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Комлевая Елена Аркадьевна</dc:creator>
  <cp:lastModifiedBy>komlevaya</cp:lastModifiedBy>
  <cp:revision>2</cp:revision>
  <dcterms:created xsi:type="dcterms:W3CDTF">2019-04-23T07:07:00Z</dcterms:created>
  <dcterms:modified xsi:type="dcterms:W3CDTF">2019-04-23T07:07:00Z</dcterms:modified>
</cp:coreProperties>
</file>